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12" w:rsidRDefault="00E07D12" w:rsidP="00E07D12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Комплексно – тематический план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легоконструированию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средней группе №2</w:t>
      </w:r>
    </w:p>
    <w:tbl>
      <w:tblPr>
        <w:tblStyle w:val="a3"/>
        <w:tblW w:w="0" w:type="auto"/>
        <w:tblInd w:w="-601" w:type="dxa"/>
        <w:tblLook w:val="04A0"/>
      </w:tblPr>
      <w:tblGrid>
        <w:gridCol w:w="1276"/>
        <w:gridCol w:w="2552"/>
        <w:gridCol w:w="3685"/>
        <w:gridCol w:w="2659"/>
      </w:tblGrid>
      <w:tr w:rsidR="00E07D12" w:rsidRPr="0001354D" w:rsidTr="000135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Программно-методическое обеспечение</w:t>
            </w:r>
          </w:p>
        </w:tc>
      </w:tr>
      <w:tr w:rsidR="00E07D12" w:rsidRPr="0001354D" w:rsidTr="000135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Сентябрь</w:t>
            </w:r>
          </w:p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1.Башня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Закрепить навыки, полученные в младшей группе и приёмы построек снизу вверх. Стр.40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Фешина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в детском саду</w:t>
            </w:r>
          </w:p>
        </w:tc>
      </w:tr>
      <w:tr w:rsidR="00E07D12" w:rsidRPr="0001354D" w:rsidTr="000135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2. Строим лес.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Формировать умение строить лесные деревья. Стр.40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Фешина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в детском саду</w:t>
            </w:r>
          </w:p>
        </w:tc>
      </w:tr>
      <w:tr w:rsidR="00E07D12" w:rsidRPr="0001354D" w:rsidTr="000135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3.Строим мостики.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Учить строить мостики по заданному условию, точно соединять детали, накладывая друг на друга</w:t>
            </w:r>
            <w:proofErr w:type="gramStart"/>
            <w:r w:rsidRPr="0001354D">
              <w:rPr>
                <w:rFonts w:ascii="Times New Roman" w:hAnsi="Times New Roman" w:cs="Times New Roman"/>
              </w:rPr>
              <w:t>.</w:t>
            </w:r>
            <w:proofErr w:type="gramEnd"/>
            <w:r w:rsidRPr="0001354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1354D">
              <w:rPr>
                <w:rFonts w:ascii="Times New Roman" w:hAnsi="Times New Roman" w:cs="Times New Roman"/>
              </w:rPr>
              <w:t>с</w:t>
            </w:r>
            <w:proofErr w:type="gramEnd"/>
            <w:r w:rsidRPr="0001354D">
              <w:rPr>
                <w:rFonts w:ascii="Times New Roman" w:hAnsi="Times New Roman" w:cs="Times New Roman"/>
              </w:rPr>
              <w:t>тр.41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Фешина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в детском саду</w:t>
            </w:r>
          </w:p>
        </w:tc>
      </w:tr>
      <w:tr w:rsidR="00E07D12" w:rsidRPr="0001354D" w:rsidTr="000135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4.Построй что хочешь.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Учить детей делать постройки по представлению, используя предшествующий опыт.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Фешина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в детском саду</w:t>
            </w:r>
          </w:p>
        </w:tc>
      </w:tr>
      <w:tr w:rsidR="00E07D12" w:rsidRPr="0001354D" w:rsidTr="000135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5.6. Диагностика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Определить уровень развития детей группы.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Карты индивидуального развития детей.</w:t>
            </w:r>
          </w:p>
        </w:tc>
      </w:tr>
      <w:tr w:rsidR="00E07D12" w:rsidRPr="0001354D" w:rsidTr="0001354D">
        <w:trPr>
          <w:trHeight w:val="1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7. Красивые рыбки в аквариуме.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Уточнять представления детей о рыбках, учить делать рыбок по образцу. Стр.42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Фешина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в детском саду</w:t>
            </w:r>
          </w:p>
        </w:tc>
      </w:tr>
      <w:tr w:rsidR="00E07D12" w:rsidRPr="0001354D" w:rsidTr="0001354D">
        <w:trPr>
          <w:trHeight w:val="1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8. Гусёнок.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Учить строить гусёнка из деталей конструктора. Стр.43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Фешина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в детском саду</w:t>
            </w:r>
          </w:p>
        </w:tc>
      </w:tr>
      <w:tr w:rsidR="00E07D12" w:rsidRPr="0001354D" w:rsidTr="0001354D">
        <w:trPr>
          <w:trHeight w:val="1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9. Весёлые утята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Учить строить утят по образцу. Стр.42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Фешина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в детском саду</w:t>
            </w:r>
          </w:p>
        </w:tc>
      </w:tr>
      <w:tr w:rsidR="00E07D12" w:rsidRPr="0001354D" w:rsidTr="0001354D">
        <w:trPr>
          <w:trHeight w:val="1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10. Зайка беленький.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Учить строить зайчика по созданным условиям, используя необходимые детали конструктора.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Образовательный портал «</w:t>
            </w:r>
            <w:proofErr w:type="spellStart"/>
            <w:r w:rsidRPr="0001354D">
              <w:rPr>
                <w:rFonts w:ascii="Times New Roman" w:hAnsi="Times New Roman" w:cs="Times New Roman"/>
              </w:rPr>
              <w:t>Маам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Ру</w:t>
            </w:r>
            <w:proofErr w:type="spellEnd"/>
            <w:r w:rsidRPr="0001354D">
              <w:rPr>
                <w:rFonts w:ascii="Times New Roman" w:hAnsi="Times New Roman" w:cs="Times New Roman"/>
              </w:rPr>
              <w:t>»</w:t>
            </w:r>
          </w:p>
        </w:tc>
      </w:tr>
      <w:tr w:rsidR="00E07D12" w:rsidRPr="0001354D" w:rsidTr="0001354D">
        <w:trPr>
          <w:trHeight w:val="1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11.Улитка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Учить строить улитку по образцу, развивать память, мышление. Стр.44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Фешина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в детском саду</w:t>
            </w:r>
          </w:p>
        </w:tc>
      </w:tr>
      <w:tr w:rsidR="00E07D12" w:rsidRPr="0001354D" w:rsidTr="0001354D">
        <w:trPr>
          <w:trHeight w:val="1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12. Большие и маленькие пирамидки.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Учить строить разные пирамидки, развивать мелкую моторику рук. Стр.45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Фешина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в детском саду</w:t>
            </w:r>
          </w:p>
        </w:tc>
      </w:tr>
      <w:tr w:rsidR="00E07D12" w:rsidRPr="0001354D" w:rsidTr="0001354D">
        <w:trPr>
          <w:trHeight w:val="1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13. Ворота для заборчика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Учить строить ворота для заборчика, аккуратно и крепко скреплять детали конструктора. Стр.47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Фешина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в детском саду</w:t>
            </w:r>
          </w:p>
        </w:tc>
      </w:tr>
      <w:tr w:rsidR="00E07D12" w:rsidRPr="0001354D" w:rsidTr="0001354D">
        <w:trPr>
          <w:trHeight w:val="1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14. Лесной домик.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Учить строить домик, распределяя детали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лего-конструктора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правильно. Стр.46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Фешина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в детском саду</w:t>
            </w:r>
          </w:p>
        </w:tc>
      </w:tr>
      <w:tr w:rsidR="00E07D12" w:rsidRPr="0001354D" w:rsidTr="0001354D">
        <w:trPr>
          <w:trHeight w:val="1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15. Русская печка.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1354D">
              <w:rPr>
                <w:rFonts w:ascii="Times New Roman" w:hAnsi="Times New Roman" w:cs="Times New Roman"/>
              </w:rPr>
              <w:t>Показать</w:t>
            </w:r>
            <w:proofErr w:type="gramEnd"/>
            <w:r w:rsidRPr="0001354D">
              <w:rPr>
                <w:rFonts w:ascii="Times New Roman" w:hAnsi="Times New Roman" w:cs="Times New Roman"/>
              </w:rPr>
              <w:t xml:space="preserve"> как выглядит русская печка, учить строить печь по образцу. Стр.47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Фешина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в детском саду</w:t>
            </w:r>
          </w:p>
        </w:tc>
      </w:tr>
      <w:tr w:rsidR="00E07D12" w:rsidRPr="0001354D" w:rsidTr="0001354D">
        <w:trPr>
          <w:trHeight w:val="1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16. Мебель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Развивать способность выделять в реальных предметах их функциональные части. Стр.47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Фешина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в детском саду</w:t>
            </w:r>
          </w:p>
        </w:tc>
      </w:tr>
      <w:tr w:rsidR="00E07D12" w:rsidRPr="0001354D" w:rsidTr="0001354D">
        <w:trPr>
          <w:trHeight w:val="1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17. Конструирование по замыслу.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Учить детей делать постройки с опорой на предшествующий опыт. Стр.48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Фешина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в детском саду</w:t>
            </w:r>
          </w:p>
        </w:tc>
      </w:tr>
      <w:tr w:rsidR="00E07D12" w:rsidRPr="0001354D" w:rsidTr="0001354D">
        <w:trPr>
          <w:trHeight w:val="1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18. Загон для домашних животных.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Учить строить загоны по заданным условиям. Развивать навыки конструирования. Стр. 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Фешина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в детском саду</w:t>
            </w:r>
          </w:p>
        </w:tc>
      </w:tr>
      <w:tr w:rsidR="00E07D12" w:rsidRPr="0001354D" w:rsidTr="0001354D">
        <w:trPr>
          <w:trHeight w:val="1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19. В зоопарке.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Учить строить вольеры для жителей зоопарка, называть и использовать </w:t>
            </w:r>
            <w:r w:rsidRPr="0001354D">
              <w:rPr>
                <w:rFonts w:ascii="Times New Roman" w:hAnsi="Times New Roman" w:cs="Times New Roman"/>
              </w:rPr>
              <w:lastRenderedPageBreak/>
              <w:t>нужные детали конструктора.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lastRenderedPageBreak/>
              <w:t>Образовательный портал «</w:t>
            </w:r>
            <w:proofErr w:type="spellStart"/>
            <w:r w:rsidRPr="0001354D">
              <w:rPr>
                <w:rFonts w:ascii="Times New Roman" w:hAnsi="Times New Roman" w:cs="Times New Roman"/>
              </w:rPr>
              <w:t>Маам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Ру</w:t>
            </w:r>
            <w:proofErr w:type="spellEnd"/>
            <w:r w:rsidRPr="0001354D">
              <w:rPr>
                <w:rFonts w:ascii="Times New Roman" w:hAnsi="Times New Roman" w:cs="Times New Roman"/>
              </w:rPr>
              <w:t>»</w:t>
            </w:r>
          </w:p>
        </w:tc>
      </w:tr>
      <w:tr w:rsidR="00E07D12" w:rsidRPr="0001354D" w:rsidTr="0001354D">
        <w:trPr>
          <w:trHeight w:val="1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20. Грузовик.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Учить строить различные машины, используя детали конструктора. Стр.49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Фешина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в детском саду</w:t>
            </w:r>
          </w:p>
        </w:tc>
      </w:tr>
      <w:tr w:rsidR="00E07D12" w:rsidRPr="0001354D" w:rsidTr="0001354D">
        <w:trPr>
          <w:trHeight w:val="1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21. Дом фермера.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Учить строить большой дом фермера. Развивать творчество, воображение. Стр.50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Фешина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в детском саду</w:t>
            </w:r>
          </w:p>
        </w:tc>
      </w:tr>
      <w:tr w:rsidR="00E07D12" w:rsidRPr="0001354D" w:rsidTr="0001354D">
        <w:trPr>
          <w:trHeight w:val="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22. Светофор.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Учить делать светофор, используя различные детали. Стр. 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Фешина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в детском саду</w:t>
            </w:r>
          </w:p>
        </w:tc>
      </w:tr>
      <w:tr w:rsidR="00E07D12" w:rsidRPr="0001354D" w:rsidTr="0001354D">
        <w:trPr>
          <w:trHeight w:val="1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23. Робот.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Учить создавать игрушку робота из конструктора. Развивать воображение.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Фешина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в детском саду</w:t>
            </w:r>
          </w:p>
        </w:tc>
      </w:tr>
      <w:tr w:rsidR="00E07D12" w:rsidRPr="0001354D" w:rsidTr="0001354D">
        <w:trPr>
          <w:trHeight w:val="1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24. Слон.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Продолжать знакомить детей с обитателями зоопарка. Учить создавать по образцу слона. Стр.54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Фешина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в детском саду</w:t>
            </w:r>
          </w:p>
        </w:tc>
      </w:tr>
      <w:tr w:rsidR="00E07D12" w:rsidRPr="0001354D" w:rsidTr="0001354D">
        <w:trPr>
          <w:trHeight w:val="1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25. Обезьяна.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Продолжать знакомить детей с обитателями зоопарка. Учить создавать по образцу обезьяну. Стр.55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Фешина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в детском саду</w:t>
            </w:r>
          </w:p>
        </w:tc>
      </w:tr>
      <w:tr w:rsidR="00E07D12" w:rsidRPr="0001354D" w:rsidTr="0001354D">
        <w:trPr>
          <w:trHeight w:val="1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26. Ракета.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Рассказать о космических кораблях и ракетах. Учить строить ракету по представлению. Стр.56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Фешина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в детском саду</w:t>
            </w:r>
          </w:p>
        </w:tc>
      </w:tr>
      <w:tr w:rsidR="00E07D12" w:rsidRPr="0001354D" w:rsidTr="0001354D">
        <w:trPr>
          <w:trHeight w:val="1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27.Грузовая машина с прицепом.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Учить сооружать знакомую конструкцию по графической модели. Стр.56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Фешина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в детском саду</w:t>
            </w:r>
          </w:p>
        </w:tc>
      </w:tr>
      <w:tr w:rsidR="00E07D12" w:rsidRPr="0001354D" w:rsidTr="0001354D">
        <w:trPr>
          <w:trHeight w:val="1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28. Корабли.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Дать общее представление о кораблях, учить способам конструирования. Стр.56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Фешина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в детском саду</w:t>
            </w:r>
          </w:p>
        </w:tc>
      </w:tr>
      <w:tr w:rsidR="00E07D12" w:rsidRPr="0001354D" w:rsidTr="0001354D">
        <w:trPr>
          <w:trHeight w:val="1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29.30. Диагностика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Определить уровень усвоения программы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Карты развития детей</w:t>
            </w:r>
          </w:p>
        </w:tc>
      </w:tr>
      <w:tr w:rsidR="00E07D12" w:rsidRPr="0001354D" w:rsidTr="0001354D">
        <w:trPr>
          <w:trHeight w:val="1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31. Самолёты.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Учить строить самолёты по образцу.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Образовательный портал «</w:t>
            </w:r>
            <w:proofErr w:type="spellStart"/>
            <w:r w:rsidRPr="0001354D">
              <w:rPr>
                <w:rFonts w:ascii="Times New Roman" w:hAnsi="Times New Roman" w:cs="Times New Roman"/>
              </w:rPr>
              <w:t>Маам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Ру</w:t>
            </w:r>
            <w:proofErr w:type="spellEnd"/>
            <w:r w:rsidRPr="0001354D">
              <w:rPr>
                <w:rFonts w:ascii="Times New Roman" w:hAnsi="Times New Roman" w:cs="Times New Roman"/>
              </w:rPr>
              <w:t>»</w:t>
            </w:r>
          </w:p>
        </w:tc>
      </w:tr>
      <w:tr w:rsidR="00E07D12" w:rsidRPr="0001354D" w:rsidTr="0001354D">
        <w:trPr>
          <w:trHeight w:val="1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32. Поезд.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>Познакомить с приёмами сцепления кирпичиков с колёсами. Стр.57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12" w:rsidRPr="0001354D" w:rsidRDefault="00E07D12" w:rsidP="0001354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1354D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01354D">
              <w:rPr>
                <w:rFonts w:ascii="Times New Roman" w:hAnsi="Times New Roman" w:cs="Times New Roman"/>
              </w:rPr>
              <w:t>Фешина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1354D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01354D">
              <w:rPr>
                <w:rFonts w:ascii="Times New Roman" w:hAnsi="Times New Roman" w:cs="Times New Roman"/>
              </w:rPr>
              <w:t xml:space="preserve"> в детском саду</w:t>
            </w:r>
          </w:p>
        </w:tc>
      </w:tr>
    </w:tbl>
    <w:p w:rsidR="00517794" w:rsidRDefault="00517794"/>
    <w:sectPr w:rsidR="00517794" w:rsidSect="0062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7D12"/>
    <w:rsid w:val="0001354D"/>
    <w:rsid w:val="00517794"/>
    <w:rsid w:val="006259E7"/>
    <w:rsid w:val="00E0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D1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2017-02-01T05:04:00Z</dcterms:created>
  <dcterms:modified xsi:type="dcterms:W3CDTF">2017-05-29T11:13:00Z</dcterms:modified>
</cp:coreProperties>
</file>